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-22860</wp:posOffset>
            </wp:positionH>
            <wp:positionV relativeFrom="paragraph">
              <wp:posOffset>-548640</wp:posOffset>
            </wp:positionV>
            <wp:extent cx="7593330" cy="274320"/>
            <wp:effectExtent l="0" t="0" r="8255" b="0"/>
            <wp:wrapNone/>
            <wp:docPr id="1" name="图片 1" descr="E:\卡弗里 KITS\网站\banners\LOGO-SL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卡弗里 KITS\网站\banners\LOGO-SLIM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31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KAVLI INSTITUTE FOR THEORETICAL SCIENCES</w:t>
      </w:r>
    </w:p>
    <w:p>
      <w:pPr>
        <w:jc w:val="center"/>
      </w:pPr>
      <w:r>
        <w:rPr>
          <w:sz w:val="36"/>
          <w:szCs w:val="36"/>
        </w:rPr>
        <w:t>Visitors’ Bank Information Form</w:t>
      </w:r>
    </w:p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280660" cy="1021080"/>
                <wp:effectExtent l="0" t="0" r="15240" b="266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021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t>This form is for the purpose of overseas bank remittance.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t>You may need to contact your bank for specific information.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t>Please make sure your bank account is capable of accepting foreign remittances.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  <w:p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1.2pt;height:80.4pt;width:415.8pt;mso-position-horizontal:left;mso-position-horizontal-relative:margin;mso-wrap-distance-bottom:3.6pt;mso-wrap-distance-left:9pt;mso-wrap-distance-right:9pt;mso-wrap-distance-top:3.6pt;z-index:251659264;mso-width-relative:page;mso-height-relative:page;" fillcolor="#DEEBF7 [660]" filled="t" stroked="t" coordsize="21600,21600" o:gfxdata="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SwDKR1QAAAAcBAAAPAAAAAAAA&#10;AAEAIAAAACIAAABkcnMvZG93bnJldi54bWxQSwECFAAUAAAACACHTuJAe4IIwk4CAACiBAAADgAA&#10;AAAAAAABACAAAAAkAQAAZHJzL2Uyb0RvYy54bWxQSwUGAAAAAAYABgBZAQAA5AUAAAAA&#10;">
                <v:fill on="t" focussize="0,0"/>
                <v:stroke color="#ADB9CA [131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t>This form is for the purpose of overseas bank remittance.</w:t>
                      </w:r>
                    </w:p>
                    <w:p>
                      <w:pPr>
                        <w:spacing w:line="360" w:lineRule="auto"/>
                      </w:pPr>
                      <w:r>
                        <w:t>You may need to contact your bank for specific information.</w:t>
                      </w:r>
                    </w:p>
                    <w:p>
                      <w:pPr>
                        <w:spacing w:line="360" w:lineRule="auto"/>
                      </w:pPr>
                      <w:r>
                        <w:t>Please make sure your bank account is capable of accepting foreign remittances.</w:t>
                      </w:r>
                    </w:p>
                    <w:p>
                      <w:pPr>
                        <w:spacing w:line="360" w:lineRule="auto"/>
                      </w:pPr>
                    </w:p>
                    <w:p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w:rPr>
          <w:rFonts w:hint="eastAsia"/>
        </w:rPr>
        <w:t xml:space="preserve">Payment will be </w:t>
      </w:r>
      <w:r>
        <w:t>issued</w:t>
      </w:r>
      <w:r>
        <w:rPr>
          <w:rFonts w:hint="eastAsia"/>
        </w:rPr>
        <w:t xml:space="preserve"> by bank transfer.</w:t>
      </w:r>
    </w:p>
    <w:p/>
    <w:tbl>
      <w:tblPr>
        <w:tblStyle w:val="7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Bank </w:t>
            </w:r>
            <w:r>
              <w:rPr>
                <w:b/>
              </w:rPr>
              <w:t>Name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Bank </w:t>
            </w:r>
            <w:r>
              <w:rPr>
                <w:b/>
              </w:rPr>
              <w:t>Branch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Bank </w:t>
            </w:r>
            <w:r>
              <w:rPr>
                <w:b/>
              </w:rPr>
              <w:t>Address 1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Bank </w:t>
            </w:r>
            <w:r>
              <w:rPr>
                <w:b/>
              </w:rPr>
              <w:t>Address 2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Account </w:t>
            </w:r>
            <w:r>
              <w:rPr>
                <w:b/>
              </w:rPr>
              <w:t>Number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Swift </w:t>
            </w:r>
            <w:r>
              <w:rPr>
                <w:b/>
              </w:rPr>
              <w:t>Code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Acct Routing Number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IBAN 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Acct </w:t>
            </w:r>
            <w:r>
              <w:rPr>
                <w:b/>
              </w:rPr>
              <w:t>Holder’s Name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Holder</w:t>
            </w:r>
            <w:r>
              <w:rPr>
                <w:b/>
              </w:rPr>
              <w:t>’s Phone Number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Holder</w:t>
            </w:r>
            <w:r>
              <w:rPr>
                <w:b/>
              </w:rPr>
              <w:t>’s Address 1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Holder</w:t>
            </w:r>
            <w:r>
              <w:rPr>
                <w:b/>
              </w:rPr>
              <w:t>’s Address 2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</w:t>
            </w:r>
          </w:p>
        </w:tc>
      </w:tr>
    </w:tbl>
    <w:p/>
    <w:p>
      <w:r>
        <w:t>All charges to be paid by the remitter</w:t>
      </w:r>
      <w:bookmarkStart w:id="0" w:name="_GoBack"/>
      <w:bookmarkEnd w:id="0"/>
    </w:p>
    <w:p/>
    <w:p>
      <w:pPr>
        <w:rPr>
          <w:sz w:val="18"/>
          <w:szCs w:val="18"/>
        </w:rPr>
      </w:pPr>
      <w:r>
        <w:rPr>
          <w:sz w:val="18"/>
          <w:szCs w:val="18"/>
        </w:rPr>
        <w:t>If you have any queries regarding this form please contact: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Tel: +86 010-82640441</w:t>
      </w:r>
      <w:r>
        <w:rPr>
          <w:rFonts w:hint="eastAsia"/>
          <w:sz w:val="18"/>
          <w:szCs w:val="18"/>
        </w:rPr>
        <w:t xml:space="preserve"> / +86 13810817850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or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-76200</wp:posOffset>
            </wp:positionH>
            <wp:positionV relativeFrom="paragraph">
              <wp:posOffset>661035</wp:posOffset>
            </wp:positionV>
            <wp:extent cx="7804150" cy="281940"/>
            <wp:effectExtent l="0" t="0" r="6985" b="3810"/>
            <wp:wrapNone/>
            <wp:docPr id="2" name="图片 2" descr="E:\卡弗里 KITS\网站\banners\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卡弗里 KITS\网站\banners\Ribb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099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Email: yanpeiming@ucas.ac.cn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3"/>
    <w:rsid w:val="000D1443"/>
    <w:rsid w:val="000D1FD3"/>
    <w:rsid w:val="001860F6"/>
    <w:rsid w:val="00343DC7"/>
    <w:rsid w:val="0066677A"/>
    <w:rsid w:val="006B4336"/>
    <w:rsid w:val="008059F8"/>
    <w:rsid w:val="008C031E"/>
    <w:rsid w:val="009D6802"/>
    <w:rsid w:val="00A41F81"/>
    <w:rsid w:val="00AA4EB9"/>
    <w:rsid w:val="00B7237B"/>
    <w:rsid w:val="00CD1640"/>
    <w:rsid w:val="00EA00C7"/>
    <w:rsid w:val="4CD0066B"/>
    <w:rsid w:val="58C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1C477-D21D-482A-AA49-99AE1FB6B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KITS</Company>
  <Pages>1</Pages>
  <Words>152</Words>
  <Characters>869</Characters>
  <Lines>7</Lines>
  <Paragraphs>2</Paragraphs>
  <TotalTime>2</TotalTime>
  <ScaleCrop>false</ScaleCrop>
  <LinksUpToDate>false</LinksUpToDate>
  <CharactersWithSpaces>1019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2018-05-02T10:17:00Z</dcterms:created>
  <dc:creator>unknown</dc:creator>
  <cp:lastModifiedBy>unknown</cp:lastModifiedBy>
  <cp:lastPrinted>2018-05-03T01:46:00Z</cp:lastPrinted>
  <dcterms:modified xsi:type="dcterms:W3CDTF">2018-12-01T07:21:10Z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